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DCB5B" w14:textId="77777777" w:rsidR="002B2748" w:rsidRDefault="00000000">
      <w:pPr>
        <w:ind w:left="0" w:firstLine="0"/>
      </w:pPr>
      <w:r>
        <w:rPr>
          <w:sz w:val="7"/>
        </w:rPr>
        <w:t xml:space="preserve"> </w:t>
      </w:r>
    </w:p>
    <w:p w14:paraId="732F0D70" w14:textId="77777777" w:rsidR="002B2748" w:rsidRDefault="00000000">
      <w:pPr>
        <w:ind w:left="20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9BA7E89" wp14:editId="32954AD3">
                <wp:extent cx="5488686" cy="991489"/>
                <wp:effectExtent l="0" t="0" r="0" b="0"/>
                <wp:docPr id="796" name="Group 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8686" cy="991489"/>
                          <a:chOff x="0" y="0"/>
                          <a:chExt cx="5488686" cy="991489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3130423" y="441680"/>
                            <a:ext cx="50673" cy="224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4F0674" w14:textId="77777777" w:rsidR="002B274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776857" y="580364"/>
                            <a:ext cx="551322" cy="224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2D0B10" w14:textId="77777777" w:rsidR="002B274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Centro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191385" y="580364"/>
                            <a:ext cx="50673" cy="224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B4B34A" w14:textId="77777777" w:rsidR="002B274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229485" y="580364"/>
                            <a:ext cx="191310" cy="224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C12C04" w14:textId="77777777" w:rsidR="002B274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372741" y="580364"/>
                            <a:ext cx="50673" cy="224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5A42C4" w14:textId="77777777" w:rsidR="002B274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410841" y="580364"/>
                            <a:ext cx="741853" cy="224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056CA3" w14:textId="77777777" w:rsidR="002B274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Ciências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968879" y="580364"/>
                            <a:ext cx="761952" cy="224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E2248E" w14:textId="77777777" w:rsidR="002B274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Humanas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543427" y="580364"/>
                            <a:ext cx="50673" cy="224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E9C179" w14:textId="77777777" w:rsidR="002B274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834644" y="757402"/>
                            <a:ext cx="4852075" cy="224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556B90" w14:textId="77777777" w:rsidR="002B274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COORDENAÇÃO DO CURSO DE BIBLIOTECONOMIA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485640" y="757402"/>
                            <a:ext cx="50673" cy="224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C2DED8" w14:textId="77777777" w:rsidR="002B274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450586" y="822934"/>
                            <a:ext cx="50673" cy="224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84D75A" w14:textId="77777777" w:rsidR="002B2748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" name="Picture 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253615" y="0"/>
                            <a:ext cx="872490" cy="5775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" name="Shape 133"/>
                        <wps:cNvSpPr/>
                        <wps:spPr>
                          <a:xfrm>
                            <a:off x="0" y="948690"/>
                            <a:ext cx="54375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7506">
                                <a:moveTo>
                                  <a:pt x="0" y="0"/>
                                </a:moveTo>
                                <a:lnTo>
                                  <a:pt x="5437506" y="0"/>
                                </a:lnTo>
                              </a:path>
                            </a:pathLst>
                          </a:custGeom>
                          <a:ln w="1955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6" style="width:432.18pt;height:78.07pt;mso-position-horizontal-relative:char;mso-position-vertical-relative:line" coordsize="54886,9914">
                <v:rect id="Rectangle 7" style="position:absolute;width:506;height:2241;left:31304;top:44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8" style="position:absolute;width:5513;height:2241;left:17768;top:58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Centro</w:t>
                        </w:r>
                      </w:p>
                    </w:txbxContent>
                  </v:textbox>
                </v:rect>
                <v:rect id="Rectangle 9" style="position:absolute;width:506;height:2241;left:21913;top:58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0" style="position:absolute;width:1913;height:2241;left:22294;top:58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de</w:t>
                        </w:r>
                      </w:p>
                    </w:txbxContent>
                  </v:textbox>
                </v:rect>
                <v:rect id="Rectangle 11" style="position:absolute;width:506;height:2241;left:23727;top:58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2" style="position:absolute;width:7418;height:2241;left:24108;top:58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Ciências </w:t>
                        </w:r>
                      </w:p>
                    </w:txbxContent>
                  </v:textbox>
                </v:rect>
                <v:rect id="Rectangle 13" style="position:absolute;width:7619;height:2241;left:29688;top:58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Humanas</w:t>
                        </w:r>
                      </w:p>
                    </w:txbxContent>
                  </v:textbox>
                </v:rect>
                <v:rect id="Rectangle 14" style="position:absolute;width:506;height:2241;left:35434;top:58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5" style="position:absolute;width:48520;height:2241;left:8346;top:75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COORDENAÇÃO DO CURSO DE BIBLIOTECONOMIA</w:t>
                        </w:r>
                      </w:p>
                    </w:txbxContent>
                  </v:textbox>
                </v:rect>
                <v:rect id="Rectangle 16" style="position:absolute;width:506;height:2241;left:44856;top:75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7" style="position:absolute;width:506;height:2241;left:54505;top:82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132" style="position:absolute;width:8724;height:5775;left:22536;top:0;" filled="f">
                  <v:imagedata r:id="rId5"/>
                </v:shape>
                <v:shape id="Shape 133" style="position:absolute;width:54375;height:0;left:0;top:9486;" coordsize="5437506,0" path="m0,0l5437506,0">
                  <v:stroke weight="1.5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6F238868" w14:textId="77777777" w:rsidR="002B2748" w:rsidRDefault="00000000">
      <w:pPr>
        <w:ind w:left="0" w:firstLine="0"/>
      </w:pPr>
      <w:r>
        <w:t xml:space="preserve"> </w:t>
      </w:r>
      <w:r>
        <w:tab/>
        <w:t xml:space="preserve"> </w:t>
      </w:r>
    </w:p>
    <w:p w14:paraId="4134EE66" w14:textId="77777777" w:rsidR="002B2748" w:rsidRPr="00184F81" w:rsidRDefault="00000000">
      <w:pPr>
        <w:ind w:left="11"/>
        <w:jc w:val="center"/>
      </w:pPr>
      <w:r w:rsidRPr="00184F81">
        <w:rPr>
          <w:b/>
        </w:rPr>
        <w:t xml:space="preserve">ENCAMINHAMENTO PARA COMPOSIÇÃO DE BANCA EXAMINADORA DE </w:t>
      </w:r>
    </w:p>
    <w:p w14:paraId="26AA9932" w14:textId="30E0E6C9" w:rsidR="002B2748" w:rsidRPr="00184F81" w:rsidRDefault="00184F81">
      <w:pPr>
        <w:ind w:left="11"/>
        <w:jc w:val="center"/>
      </w:pPr>
      <w:r w:rsidRPr="00184F81">
        <w:rPr>
          <w:b/>
        </w:rPr>
        <w:t>TCC</w:t>
      </w:r>
    </w:p>
    <w:p w14:paraId="5FA3D2A2" w14:textId="77777777" w:rsidR="00184F81" w:rsidRDefault="00184F81" w:rsidP="00184F81">
      <w:pPr>
        <w:ind w:left="0" w:firstLine="0"/>
        <w:jc w:val="both"/>
        <w:rPr>
          <w:b/>
        </w:rPr>
      </w:pPr>
    </w:p>
    <w:p w14:paraId="36BC840B" w14:textId="77777777" w:rsidR="00184F81" w:rsidRDefault="00184F81" w:rsidP="00184F81">
      <w:pPr>
        <w:ind w:left="0" w:firstLine="0"/>
        <w:jc w:val="both"/>
        <w:rPr>
          <w:b/>
        </w:rPr>
      </w:pPr>
    </w:p>
    <w:p w14:paraId="3ADF3D9D" w14:textId="77777777" w:rsidR="00184F81" w:rsidRDefault="00184F81" w:rsidP="00184F81">
      <w:pPr>
        <w:ind w:left="0" w:firstLine="0"/>
        <w:jc w:val="both"/>
        <w:rPr>
          <w:b/>
        </w:rPr>
      </w:pPr>
    </w:p>
    <w:p w14:paraId="078BF551" w14:textId="79227B40" w:rsidR="00184F81" w:rsidRDefault="00000000" w:rsidP="00184F81">
      <w:pPr>
        <w:ind w:left="0" w:firstLine="0"/>
        <w:jc w:val="both"/>
        <w:rPr>
          <w:color w:val="FFFFFF"/>
        </w:rPr>
      </w:pPr>
      <w:r>
        <w:rPr>
          <w:b/>
        </w:rPr>
        <w:t xml:space="preserve"> </w:t>
      </w:r>
      <w:r>
        <w:t>Encaminho para as devidas providências a composição da banca examinadora da monografia intitulada:</w:t>
      </w:r>
      <w:r>
        <w:rPr>
          <w:color w:val="FFFFFF"/>
        </w:rPr>
        <w:t>__</w:t>
      </w:r>
    </w:p>
    <w:p w14:paraId="664092B9" w14:textId="77777777" w:rsidR="00184F81" w:rsidRDefault="00000000" w:rsidP="00184F81">
      <w:pPr>
        <w:ind w:left="0" w:firstLine="0"/>
        <w:jc w:val="both"/>
        <w:rPr>
          <w:color w:val="FFFFFF"/>
        </w:rPr>
      </w:pPr>
      <w:r>
        <w:rPr>
          <w:color w:val="FFFFFF"/>
        </w:rPr>
        <w:t xml:space="preserve">______________________________________________________ _________________________________________________________________________, </w:t>
      </w:r>
    </w:p>
    <w:p w14:paraId="639E8A0F" w14:textId="77777777" w:rsidR="00184F81" w:rsidRDefault="00184F81" w:rsidP="00184F81">
      <w:pPr>
        <w:ind w:left="0" w:firstLine="0"/>
        <w:jc w:val="both"/>
        <w:rPr>
          <w:color w:val="FFFFFF"/>
        </w:rPr>
      </w:pPr>
    </w:p>
    <w:p w14:paraId="5C4B1FC8" w14:textId="5649ADD4" w:rsidR="00184F81" w:rsidRDefault="00000000" w:rsidP="00184F81">
      <w:pPr>
        <w:ind w:left="0" w:firstLine="0"/>
        <w:jc w:val="both"/>
      </w:pPr>
      <w:r>
        <w:t>de autoria de</w:t>
      </w:r>
    </w:p>
    <w:p w14:paraId="672AC798" w14:textId="77777777" w:rsidR="00184F81" w:rsidRDefault="00184F81" w:rsidP="00184F81">
      <w:pPr>
        <w:ind w:left="0" w:firstLine="0"/>
        <w:jc w:val="both"/>
      </w:pPr>
    </w:p>
    <w:p w14:paraId="51FCEF60" w14:textId="77777777" w:rsidR="00184F81" w:rsidRDefault="00184F81" w:rsidP="00184F81">
      <w:pPr>
        <w:ind w:left="0" w:firstLine="0"/>
        <w:jc w:val="both"/>
      </w:pPr>
    </w:p>
    <w:p w14:paraId="699C513C" w14:textId="7F9ACFED" w:rsidR="002B2748" w:rsidRDefault="00000000" w:rsidP="00184F81">
      <w:pPr>
        <w:ind w:left="0" w:firstLine="0"/>
        <w:jc w:val="both"/>
      </w:pPr>
      <w:r>
        <w:t>, prevista para a data</w:t>
      </w:r>
      <w:r w:rsidR="00184F81">
        <w:t xml:space="preserve">           </w:t>
      </w:r>
      <w:proofErr w:type="gramStart"/>
      <w:r w:rsidR="00184F81">
        <w:t xml:space="preserve">  </w:t>
      </w:r>
      <w:r>
        <w:t>,</w:t>
      </w:r>
      <w:proofErr w:type="gramEnd"/>
      <w:r w:rsidR="00184F81">
        <w:t xml:space="preserve"> às</w:t>
      </w:r>
      <w:r>
        <w:t xml:space="preserve">  </w:t>
      </w:r>
      <w:r w:rsidR="00184F81">
        <w:t xml:space="preserve">              </w:t>
      </w:r>
      <w:proofErr w:type="gramStart"/>
      <w:r w:rsidR="00184F81">
        <w:t xml:space="preserve">  .</w:t>
      </w:r>
      <w:proofErr w:type="gramEnd"/>
    </w:p>
    <w:p w14:paraId="0B65600A" w14:textId="77777777" w:rsidR="00184F81" w:rsidRDefault="00184F81">
      <w:pPr>
        <w:spacing w:after="252"/>
        <w:ind w:left="847"/>
      </w:pPr>
    </w:p>
    <w:p w14:paraId="2CE560F6" w14:textId="757101F7" w:rsidR="002B2748" w:rsidRDefault="00000000">
      <w:pPr>
        <w:spacing w:after="252"/>
        <w:ind w:left="847"/>
      </w:pPr>
      <w:r>
        <w:t xml:space="preserve">A apresentação da monografia será avaliada pelos seguintes professores: </w:t>
      </w:r>
    </w:p>
    <w:p w14:paraId="76C58200" w14:textId="13D03749" w:rsidR="002B2748" w:rsidRDefault="00000000">
      <w:pPr>
        <w:spacing w:after="276"/>
        <w:ind w:left="847"/>
      </w:pPr>
      <w:r>
        <w:t xml:space="preserve">Presidente: </w:t>
      </w:r>
    </w:p>
    <w:p w14:paraId="12192287" w14:textId="3C47E425" w:rsidR="002B2748" w:rsidRDefault="00000000">
      <w:pPr>
        <w:spacing w:line="518" w:lineRule="auto"/>
        <w:ind w:left="847"/>
      </w:pPr>
      <w:r>
        <w:t xml:space="preserve">Membro: </w:t>
      </w:r>
    </w:p>
    <w:p w14:paraId="694E5781" w14:textId="2D0831A4" w:rsidR="002B2748" w:rsidRDefault="00000000">
      <w:pPr>
        <w:spacing w:line="517" w:lineRule="auto"/>
        <w:ind w:left="847"/>
      </w:pPr>
      <w:r>
        <w:t xml:space="preserve">Membro: </w:t>
      </w:r>
    </w:p>
    <w:p w14:paraId="73598D7F" w14:textId="2E651E05" w:rsidR="00184F81" w:rsidRDefault="00000000" w:rsidP="00184F81">
      <w:pPr>
        <w:spacing w:line="516" w:lineRule="auto"/>
        <w:ind w:left="847"/>
      </w:pPr>
      <w:r>
        <w:t>Suplente</w:t>
      </w:r>
    </w:p>
    <w:p w14:paraId="1419C930" w14:textId="77777777" w:rsidR="00184F81" w:rsidRDefault="00184F81">
      <w:pPr>
        <w:spacing w:line="476" w:lineRule="auto"/>
        <w:ind w:left="929" w:firstLine="4309"/>
      </w:pPr>
    </w:p>
    <w:p w14:paraId="2FF678BE" w14:textId="6BF8DA40" w:rsidR="00184F81" w:rsidRDefault="00184F81">
      <w:pPr>
        <w:spacing w:line="476" w:lineRule="auto"/>
        <w:ind w:left="929" w:firstLine="4309"/>
      </w:pPr>
      <w:r>
        <w:t xml:space="preserve">Fortaleza,          de            </w:t>
      </w:r>
      <w:proofErr w:type="spellStart"/>
      <w:r>
        <w:t>de</w:t>
      </w:r>
      <w:proofErr w:type="spellEnd"/>
      <w:r>
        <w:t xml:space="preserve"> 20       .</w:t>
      </w:r>
    </w:p>
    <w:p w14:paraId="42847171" w14:textId="77777777" w:rsidR="00184F81" w:rsidRDefault="00184F81">
      <w:pPr>
        <w:spacing w:line="476" w:lineRule="auto"/>
        <w:ind w:left="929" w:firstLine="4309"/>
      </w:pPr>
    </w:p>
    <w:p w14:paraId="65A7734F" w14:textId="6AC4EE7E" w:rsidR="002B2748" w:rsidRDefault="00000000" w:rsidP="00184F81">
      <w:pPr>
        <w:spacing w:line="476" w:lineRule="auto"/>
        <w:ind w:left="929" w:firstLine="4309"/>
      </w:pPr>
      <w:r>
        <w:t xml:space="preserve">Atenciosamente,  </w:t>
      </w:r>
    </w:p>
    <w:p w14:paraId="63FF9C53" w14:textId="77777777" w:rsidR="002B2748" w:rsidRDefault="00000000">
      <w:pPr>
        <w:spacing w:after="309"/>
        <w:ind w:left="0" w:firstLine="0"/>
      </w:pPr>
      <w:r>
        <w:t xml:space="preserve"> </w:t>
      </w:r>
    </w:p>
    <w:p w14:paraId="6A06A552" w14:textId="77777777" w:rsidR="00184F81" w:rsidRDefault="00184F81">
      <w:pPr>
        <w:spacing w:after="309"/>
        <w:ind w:left="0" w:firstLine="0"/>
      </w:pPr>
    </w:p>
    <w:p w14:paraId="7640F3F1" w14:textId="77777777" w:rsidR="00184F81" w:rsidRDefault="00184F81">
      <w:pPr>
        <w:spacing w:after="309"/>
        <w:ind w:left="0" w:firstLine="0"/>
      </w:pPr>
    </w:p>
    <w:p w14:paraId="601D1B4E" w14:textId="77777777" w:rsidR="002B2748" w:rsidRDefault="00000000">
      <w:pPr>
        <w:spacing w:after="194"/>
        <w:ind w:left="156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4646090" wp14:editId="39D93AF8">
                <wp:extent cx="1903095" cy="6325"/>
                <wp:effectExtent l="0" t="0" r="0" b="0"/>
                <wp:docPr id="797" name="Group 7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3095" cy="6325"/>
                          <a:chOff x="0" y="0"/>
                          <a:chExt cx="1903095" cy="6325"/>
                        </a:xfrm>
                      </wpg:grpSpPr>
                      <wps:wsp>
                        <wps:cNvPr id="134" name="Shape 134"/>
                        <wps:cNvSpPr/>
                        <wps:spPr>
                          <a:xfrm>
                            <a:off x="0" y="0"/>
                            <a:ext cx="1903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095">
                                <a:moveTo>
                                  <a:pt x="0" y="0"/>
                                </a:moveTo>
                                <a:lnTo>
                                  <a:pt x="1903095" y="0"/>
                                </a:lnTo>
                              </a:path>
                            </a:pathLst>
                          </a:custGeom>
                          <a:ln w="63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7" style="width:149.85pt;height:0.49803pt;mso-position-horizontal-relative:char;mso-position-vertical-relative:line" coordsize="19030,63">
                <v:shape id="Shape 134" style="position:absolute;width:19030;height:0;left:0;top:0;" coordsize="1903095,0" path="m0,0l1903095,0">
                  <v:stroke weight="0.49803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14:paraId="31AA34DB" w14:textId="44540FC3" w:rsidR="002B2748" w:rsidRDefault="00000000" w:rsidP="00184F81">
      <w:pPr>
        <w:spacing w:after="216"/>
        <w:ind w:left="57" w:firstLine="0"/>
        <w:jc w:val="center"/>
      </w:pPr>
      <w:r>
        <w:t xml:space="preserve">Assinatura do(a) Orientador(a) </w:t>
      </w:r>
      <w:r>
        <w:rPr>
          <w:sz w:val="20"/>
        </w:rPr>
        <w:t xml:space="preserve"> </w:t>
      </w:r>
    </w:p>
    <w:sectPr w:rsidR="002B2748">
      <w:pgSz w:w="11911" w:h="16841"/>
      <w:pgMar w:top="547" w:right="1540" w:bottom="1440" w:left="14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748"/>
    <w:rsid w:val="000E7BB8"/>
    <w:rsid w:val="00184F81"/>
    <w:rsid w:val="002B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BD586"/>
  <w15:docId w15:val="{0472C70A-CD9A-4504-ABD2-F1B81FAD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508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cp:lastModifiedBy>Fábia Nascimento</cp:lastModifiedBy>
  <cp:revision>2</cp:revision>
  <dcterms:created xsi:type="dcterms:W3CDTF">2025-07-18T13:41:00Z</dcterms:created>
  <dcterms:modified xsi:type="dcterms:W3CDTF">2025-07-18T13:41:00Z</dcterms:modified>
</cp:coreProperties>
</file>